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6233B6" w14:textId="674F3397" w:rsidR="00B360D7" w:rsidRPr="008533C8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u w:val="single"/>
          <w:lang w:val="es-CO"/>
        </w:rPr>
        <w:t xml:space="preserve">INFORME DEL </w:t>
      </w:r>
      <w:r>
        <w:rPr>
          <w:rFonts w:ascii="Courier New" w:hAnsi="Courier New" w:cs="Courier New"/>
          <w:b/>
          <w:sz w:val="22"/>
          <w:szCs w:val="22"/>
          <w:u w:val="single"/>
          <w:lang w:val="es-CO"/>
        </w:rPr>
        <w:t>ABOGADO DE APOYO INSPECCIÓN 1</w:t>
      </w:r>
      <w:r w:rsidR="00A43EBD">
        <w:rPr>
          <w:rFonts w:ascii="Courier New" w:hAnsi="Courier New" w:cs="Courier New"/>
          <w:b/>
          <w:sz w:val="22"/>
          <w:szCs w:val="22"/>
          <w:u w:val="single"/>
          <w:lang w:val="es-CO"/>
        </w:rPr>
        <w:t>ª DE CONVIVENCIA Y PAZ</w:t>
      </w:r>
    </w:p>
    <w:p w14:paraId="096684CB" w14:textId="77777777" w:rsidR="00B360D7" w:rsidRPr="008533C8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</w:p>
    <w:p w14:paraId="3D0111A6" w14:textId="65E221DF" w:rsidR="00B360D7" w:rsidRDefault="00B360D7" w:rsidP="00B360D7">
      <w:pPr>
        <w:pStyle w:val="Standard"/>
        <w:tabs>
          <w:tab w:val="left" w:pos="1267"/>
        </w:tabs>
        <w:jc w:val="right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u w:val="single"/>
          <w:lang w:val="es-CO"/>
        </w:rPr>
        <w:t xml:space="preserve">Actuación Policiva No. </w:t>
      </w:r>
      <w:bookmarkStart w:id="0" w:name="_GoBack"/>
      <w:r w:rsidR="00603AB8">
        <w:rPr>
          <w:rFonts w:ascii="Courier New" w:hAnsi="Courier New" w:cs="Courier New"/>
          <w:b/>
          <w:sz w:val="22"/>
          <w:szCs w:val="22"/>
          <w:u w:val="single"/>
          <w:lang w:val="es-CO"/>
        </w:rPr>
        <w:t>2022513490101033</w:t>
      </w:r>
      <w:r>
        <w:rPr>
          <w:rFonts w:ascii="Courier New" w:hAnsi="Courier New" w:cs="Courier New"/>
          <w:b/>
          <w:sz w:val="22"/>
          <w:szCs w:val="22"/>
          <w:u w:val="single"/>
          <w:lang w:val="es-CO"/>
        </w:rPr>
        <w:t>E</w:t>
      </w:r>
      <w:bookmarkEnd w:id="0"/>
    </w:p>
    <w:p w14:paraId="6D0EE618" w14:textId="77777777" w:rsidR="00B360D7" w:rsidRPr="008533C8" w:rsidRDefault="00B360D7" w:rsidP="00B360D7">
      <w:pPr>
        <w:pStyle w:val="Standard"/>
        <w:tabs>
          <w:tab w:val="left" w:pos="1267"/>
        </w:tabs>
        <w:jc w:val="right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6F9E09EC" w14:textId="71F06F72" w:rsidR="00B360D7" w:rsidRPr="008D2C04" w:rsidRDefault="00A43EBD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Bogotá, D.C. </w:t>
      </w:r>
      <w:r w:rsidR="00603AB8">
        <w:rPr>
          <w:rFonts w:ascii="Courier New" w:hAnsi="Courier New" w:cs="Courier New"/>
          <w:bCs/>
          <w:sz w:val="22"/>
          <w:szCs w:val="22"/>
          <w:lang w:val="es-CO"/>
        </w:rPr>
        <w:t>Treinta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(</w:t>
      </w:r>
      <w:r w:rsidR="00603AB8">
        <w:rPr>
          <w:rFonts w:ascii="Courier New" w:hAnsi="Courier New" w:cs="Courier New"/>
          <w:bCs/>
          <w:sz w:val="22"/>
          <w:szCs w:val="22"/>
          <w:lang w:val="es-CO"/>
        </w:rPr>
        <w:t>30</w:t>
      </w:r>
      <w:r w:rsidR="00B360D7"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) 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de </w:t>
      </w:r>
      <w:r w:rsidR="00260773">
        <w:rPr>
          <w:rFonts w:ascii="Courier New" w:hAnsi="Courier New" w:cs="Courier New"/>
          <w:bCs/>
          <w:sz w:val="22"/>
          <w:szCs w:val="22"/>
          <w:lang w:val="es-CO"/>
        </w:rPr>
        <w:t>Marzo</w:t>
      </w:r>
      <w:r w:rsidR="00B360D7"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  <w:r w:rsidR="00B360D7" w:rsidRPr="008533C8">
        <w:rPr>
          <w:rFonts w:ascii="Courier New" w:hAnsi="Courier New" w:cs="Courier New"/>
          <w:bCs/>
          <w:sz w:val="22"/>
          <w:szCs w:val="22"/>
          <w:lang w:val="es-CO"/>
        </w:rPr>
        <w:t>d</w:t>
      </w:r>
      <w:r>
        <w:rPr>
          <w:rFonts w:ascii="Courier New" w:hAnsi="Courier New" w:cs="Courier New"/>
          <w:bCs/>
          <w:sz w:val="22"/>
          <w:szCs w:val="22"/>
          <w:lang w:val="es-CO"/>
        </w:rPr>
        <w:t>e dos mil veintiséis (2026</w:t>
      </w:r>
      <w:r w:rsidR="00B360D7" w:rsidRPr="008533C8">
        <w:rPr>
          <w:rFonts w:ascii="Courier New" w:hAnsi="Courier New" w:cs="Courier New"/>
          <w:bCs/>
          <w:sz w:val="22"/>
          <w:szCs w:val="22"/>
          <w:lang w:val="es-CO"/>
        </w:rPr>
        <w:t>).</w:t>
      </w:r>
      <w:r w:rsidR="00B360D7">
        <w:rPr>
          <w:rFonts w:ascii="Courier New" w:hAnsi="Courier New" w:cs="Courier New"/>
          <w:bCs/>
          <w:sz w:val="22"/>
          <w:szCs w:val="22"/>
          <w:lang w:val="es-CO"/>
        </w:rPr>
        <w:t xml:space="preserve"> Al Despacho del Inspector la presente actuación policiva, </w:t>
      </w:r>
      <w:r w:rsidR="0065633F">
        <w:rPr>
          <w:rFonts w:ascii="Courier New" w:hAnsi="Courier New" w:cs="Courier New"/>
          <w:bCs/>
          <w:sz w:val="22"/>
          <w:szCs w:val="22"/>
          <w:lang w:val="es-CO"/>
        </w:rPr>
        <w:t>informando que po</w:t>
      </w:r>
      <w:r w:rsidR="00603AB8">
        <w:rPr>
          <w:rFonts w:ascii="Courier New" w:hAnsi="Courier New" w:cs="Courier New"/>
          <w:bCs/>
          <w:sz w:val="22"/>
          <w:szCs w:val="22"/>
          <w:lang w:val="es-CO"/>
        </w:rPr>
        <w:t xml:space="preserve">r medio de providencia DGAEP 094 de 11 de </w:t>
      </w:r>
      <w:proofErr w:type="gramStart"/>
      <w:r w:rsidR="00603AB8">
        <w:rPr>
          <w:rFonts w:ascii="Courier New" w:hAnsi="Courier New" w:cs="Courier New"/>
          <w:bCs/>
          <w:sz w:val="22"/>
          <w:szCs w:val="22"/>
          <w:lang w:val="es-CO"/>
        </w:rPr>
        <w:t>Marzo</w:t>
      </w:r>
      <w:proofErr w:type="gramEnd"/>
      <w:r w:rsidR="00603AB8">
        <w:rPr>
          <w:rFonts w:ascii="Courier New" w:hAnsi="Courier New" w:cs="Courier New"/>
          <w:bCs/>
          <w:sz w:val="22"/>
          <w:szCs w:val="22"/>
          <w:lang w:val="es-CO"/>
        </w:rPr>
        <w:t xml:space="preserve"> de 2026, resuelve</w:t>
      </w:r>
      <w:r w:rsidR="0065633F">
        <w:rPr>
          <w:rFonts w:ascii="Courier New" w:hAnsi="Courier New" w:cs="Courier New"/>
          <w:bCs/>
          <w:sz w:val="22"/>
          <w:szCs w:val="22"/>
          <w:lang w:val="es-CO"/>
        </w:rPr>
        <w:t xml:space="preserve"> el recurso de apelación inte</w:t>
      </w:r>
      <w:r w:rsidR="00603AB8">
        <w:rPr>
          <w:rFonts w:ascii="Courier New" w:hAnsi="Courier New" w:cs="Courier New"/>
          <w:bCs/>
          <w:sz w:val="22"/>
          <w:szCs w:val="22"/>
          <w:lang w:val="es-CO"/>
        </w:rPr>
        <w:t>rpuesto</w:t>
      </w:r>
      <w:r w:rsidR="0065633F">
        <w:rPr>
          <w:rFonts w:ascii="Courier New" w:hAnsi="Courier New" w:cs="Courier New"/>
          <w:bCs/>
          <w:sz w:val="22"/>
          <w:szCs w:val="22"/>
          <w:lang w:val="es-CO"/>
        </w:rPr>
        <w:t xml:space="preserve"> en decisión profer</w:t>
      </w:r>
      <w:r>
        <w:rPr>
          <w:rFonts w:ascii="Courier New" w:hAnsi="Courier New" w:cs="Courier New"/>
          <w:bCs/>
          <w:sz w:val="22"/>
          <w:szCs w:val="22"/>
          <w:lang w:val="es-CO"/>
        </w:rPr>
        <w:t>i</w:t>
      </w:r>
      <w:r w:rsidR="00603AB8">
        <w:rPr>
          <w:rFonts w:ascii="Courier New" w:hAnsi="Courier New" w:cs="Courier New"/>
          <w:bCs/>
          <w:sz w:val="22"/>
          <w:szCs w:val="22"/>
          <w:lang w:val="es-CO"/>
        </w:rPr>
        <w:t>da en diligencia de 19 de Enero de 2026</w:t>
      </w:r>
      <w:r>
        <w:rPr>
          <w:rFonts w:ascii="Courier New" w:hAnsi="Courier New" w:cs="Courier New"/>
          <w:bCs/>
          <w:sz w:val="22"/>
          <w:szCs w:val="22"/>
          <w:lang w:val="es-CO"/>
        </w:rPr>
        <w:t>.</w:t>
      </w:r>
    </w:p>
    <w:p w14:paraId="1CEF8F75" w14:textId="77777777" w:rsidR="00B360D7" w:rsidRPr="008533C8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</w:p>
    <w:p w14:paraId="2D5F448F" w14:textId="77777777" w:rsidR="00B360D7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bCs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bCs/>
          <w:sz w:val="22"/>
          <w:szCs w:val="22"/>
          <w:lang w:val="es-CO"/>
        </w:rPr>
        <w:t>Sírvase Proveer.</w:t>
      </w:r>
    </w:p>
    <w:p w14:paraId="3AD5FF9C" w14:textId="77777777" w:rsidR="00B360D7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3EBBDF76" w14:textId="77777777" w:rsidR="00B360D7" w:rsidRPr="008533C8" w:rsidRDefault="00B360D7" w:rsidP="00B360D7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87878E6" w14:textId="77777777" w:rsidR="00B360D7" w:rsidRPr="008533C8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  <w:r>
        <w:rPr>
          <w:rFonts w:ascii="Courier New" w:hAnsi="Courier New" w:cs="Courier New"/>
          <w:b/>
          <w:sz w:val="22"/>
          <w:szCs w:val="22"/>
          <w:lang w:val="es-CO"/>
        </w:rPr>
        <w:t>TULIO ALFONSO BEJARANO FLORIAN</w:t>
      </w:r>
    </w:p>
    <w:p w14:paraId="50C2F0E3" w14:textId="4DEC90C3" w:rsidR="00B360D7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Abogado de Apoyo Inspección </w:t>
      </w:r>
      <w:r w:rsidR="00962DE0">
        <w:rPr>
          <w:rFonts w:ascii="Courier New" w:hAnsi="Courier New" w:cs="Courier New"/>
          <w:bCs/>
          <w:sz w:val="22"/>
          <w:szCs w:val="22"/>
          <w:lang w:val="es-CO"/>
        </w:rPr>
        <w:t>1A</w:t>
      </w:r>
    </w:p>
    <w:p w14:paraId="61A00C6E" w14:textId="77777777" w:rsidR="00B360D7" w:rsidRPr="008533C8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5409BB3D" w14:textId="77777777" w:rsidR="00B360D7" w:rsidRPr="008533C8" w:rsidRDefault="00B360D7" w:rsidP="00B360D7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146106DA" w14:textId="77777777" w:rsidR="00B360D7" w:rsidRPr="008533C8" w:rsidRDefault="00B360D7" w:rsidP="00B360D7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69509E0D" w14:textId="44031FB5" w:rsidR="00B360D7" w:rsidRDefault="001D7507" w:rsidP="00B360D7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  <w:r>
        <w:rPr>
          <w:rFonts w:ascii="Courier New" w:hAnsi="Courier New" w:cs="Courier New"/>
          <w:b/>
          <w:sz w:val="22"/>
          <w:szCs w:val="22"/>
          <w:lang w:val="es-CO"/>
        </w:rPr>
        <w:t>INSPECCION PRIMERA A</w:t>
      </w:r>
      <w:r w:rsidR="00B360D7" w:rsidRPr="008533C8">
        <w:rPr>
          <w:rFonts w:ascii="Courier New" w:hAnsi="Courier New" w:cs="Courier New"/>
          <w:b/>
          <w:sz w:val="22"/>
          <w:szCs w:val="22"/>
          <w:lang w:val="es-CO"/>
        </w:rPr>
        <w:t xml:space="preserve">. </w:t>
      </w:r>
      <w:r w:rsidR="00B360D7">
        <w:rPr>
          <w:rFonts w:ascii="Courier New" w:hAnsi="Courier New" w:cs="Courier New"/>
          <w:b/>
          <w:sz w:val="22"/>
          <w:szCs w:val="22"/>
          <w:lang w:val="es-CO"/>
        </w:rPr>
        <w:t xml:space="preserve">LOCAL </w:t>
      </w:r>
      <w:r w:rsidR="00A43EBD">
        <w:rPr>
          <w:rFonts w:ascii="Courier New" w:hAnsi="Courier New" w:cs="Courier New"/>
          <w:b/>
          <w:sz w:val="22"/>
          <w:szCs w:val="22"/>
          <w:lang w:val="es-CO"/>
        </w:rPr>
        <w:t>DE CONVIVENCIA Y PAZ</w:t>
      </w:r>
    </w:p>
    <w:p w14:paraId="54CC5627" w14:textId="77777777" w:rsidR="00B360D7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3E11F28E" w14:textId="756C8AD4" w:rsidR="00B360D7" w:rsidRPr="00266EF9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Bogotá, D.C., </w:t>
      </w:r>
      <w:r w:rsidR="00603AB8">
        <w:rPr>
          <w:rFonts w:ascii="Courier New" w:hAnsi="Courier New" w:cs="Courier New"/>
          <w:bCs/>
          <w:sz w:val="22"/>
          <w:szCs w:val="22"/>
          <w:lang w:val="es-CO"/>
        </w:rPr>
        <w:t>Marzo Treinta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(</w:t>
      </w:r>
      <w:r w:rsidR="00603AB8">
        <w:rPr>
          <w:rFonts w:ascii="Courier New" w:hAnsi="Courier New" w:cs="Courier New"/>
          <w:bCs/>
          <w:sz w:val="22"/>
          <w:szCs w:val="22"/>
          <w:lang w:val="es-CO"/>
        </w:rPr>
        <w:t>30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) </w:t>
      </w:r>
      <w:r w:rsidR="00260773">
        <w:rPr>
          <w:rFonts w:ascii="Courier New" w:hAnsi="Courier New" w:cs="Courier New"/>
          <w:bCs/>
          <w:sz w:val="22"/>
          <w:szCs w:val="22"/>
          <w:lang w:val="es-CO"/>
        </w:rPr>
        <w:t>del dos mil Veintiséis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(202</w:t>
      </w:r>
      <w:r w:rsidR="00260773">
        <w:rPr>
          <w:rFonts w:ascii="Courier New" w:hAnsi="Courier New" w:cs="Courier New"/>
          <w:bCs/>
          <w:sz w:val="22"/>
          <w:szCs w:val="22"/>
          <w:lang w:val="es-CO"/>
        </w:rPr>
        <w:t>6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>)</w:t>
      </w:r>
    </w:p>
    <w:p w14:paraId="51930A00" w14:textId="77777777" w:rsidR="00B360D7" w:rsidRPr="00266EF9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10F388BB" w14:textId="38B5975D" w:rsidR="00B360D7" w:rsidRPr="00B078BB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Revisada la presente Actuación Policiva y de conformidad al informe anterior, una vez examinado el Proceso Verbal Abreviado No. </w:t>
      </w:r>
      <w:r>
        <w:rPr>
          <w:rFonts w:ascii="Courier New" w:hAnsi="Courier New" w:cs="Courier New"/>
          <w:b/>
          <w:sz w:val="22"/>
          <w:szCs w:val="22"/>
          <w:u w:val="single"/>
          <w:lang w:val="es-CO"/>
        </w:rPr>
        <w:t>20</w:t>
      </w:r>
      <w:r w:rsidR="00603AB8">
        <w:rPr>
          <w:rFonts w:ascii="Courier New" w:hAnsi="Courier New" w:cs="Courier New"/>
          <w:b/>
          <w:sz w:val="22"/>
          <w:szCs w:val="22"/>
          <w:u w:val="single"/>
          <w:lang w:val="es-CO"/>
        </w:rPr>
        <w:t>22513490101033</w:t>
      </w:r>
      <w:r w:rsidR="00A43EBD">
        <w:rPr>
          <w:rFonts w:ascii="Courier New" w:hAnsi="Courier New" w:cs="Courier New"/>
          <w:b/>
          <w:sz w:val="22"/>
          <w:szCs w:val="22"/>
          <w:u w:val="single"/>
          <w:lang w:val="es-CO"/>
        </w:rPr>
        <w:t>E</w:t>
      </w:r>
      <w:r>
        <w:rPr>
          <w:rFonts w:ascii="Courier New" w:hAnsi="Courier New" w:cs="Courier New"/>
          <w:b/>
          <w:sz w:val="22"/>
          <w:szCs w:val="22"/>
          <w:u w:val="single"/>
          <w:lang w:val="es-CO"/>
        </w:rPr>
        <w:t>,</w:t>
      </w:r>
      <w:r>
        <w:rPr>
          <w:rFonts w:ascii="Courier New" w:hAnsi="Courier New" w:cs="Courier New"/>
          <w:b/>
          <w:sz w:val="22"/>
          <w:szCs w:val="22"/>
          <w:lang w:val="es-CO"/>
        </w:rPr>
        <w:t xml:space="preserve"> </w:t>
      </w:r>
      <w:r>
        <w:rPr>
          <w:rFonts w:ascii="Courier New" w:hAnsi="Courier New" w:cs="Courier New"/>
          <w:sz w:val="22"/>
          <w:szCs w:val="22"/>
          <w:lang w:val="es-CO"/>
        </w:rPr>
        <w:t>se encuentra</w:t>
      </w:r>
      <w:r w:rsidR="00603AB8">
        <w:rPr>
          <w:rFonts w:ascii="Courier New" w:hAnsi="Courier New" w:cs="Courier New"/>
          <w:sz w:val="22"/>
          <w:szCs w:val="22"/>
          <w:lang w:val="es-CO"/>
        </w:rPr>
        <w:t xml:space="preserve"> la providencia DGAEP N° 094</w:t>
      </w:r>
      <w:r w:rsidR="001D7507">
        <w:rPr>
          <w:rFonts w:ascii="Courier New" w:hAnsi="Courier New" w:cs="Courier New"/>
          <w:sz w:val="22"/>
          <w:szCs w:val="22"/>
          <w:lang w:val="es-CO"/>
        </w:rPr>
        <w:t xml:space="preserve"> proferida</w:t>
      </w:r>
      <w:r w:rsidR="0065633F">
        <w:rPr>
          <w:rFonts w:ascii="Courier New" w:hAnsi="Courier New" w:cs="Courier New"/>
          <w:sz w:val="22"/>
          <w:szCs w:val="22"/>
          <w:lang w:val="es-CO"/>
        </w:rPr>
        <w:t xml:space="preserve"> por la Dirección para la Gestión Administrativa Especial de Policía en donde se resolvió el recurso de apelac</w:t>
      </w:r>
      <w:r w:rsidR="001D7507">
        <w:rPr>
          <w:rFonts w:ascii="Courier New" w:hAnsi="Courier New" w:cs="Courier New"/>
          <w:sz w:val="22"/>
          <w:szCs w:val="22"/>
          <w:lang w:val="es-CO"/>
        </w:rPr>
        <w:t>ión propuesto</w:t>
      </w:r>
      <w:r w:rsidR="0065633F">
        <w:rPr>
          <w:rFonts w:ascii="Courier New" w:hAnsi="Courier New" w:cs="Courier New"/>
          <w:sz w:val="22"/>
          <w:szCs w:val="22"/>
          <w:lang w:val="es-CO"/>
        </w:rPr>
        <w:t xml:space="preserve"> en fecha de audi</w:t>
      </w:r>
      <w:r w:rsidR="001D7507">
        <w:rPr>
          <w:rFonts w:ascii="Courier New" w:hAnsi="Courier New" w:cs="Courier New"/>
          <w:sz w:val="22"/>
          <w:szCs w:val="22"/>
          <w:lang w:val="es-CO"/>
        </w:rPr>
        <w:t>e</w:t>
      </w:r>
      <w:r w:rsidR="00A43EBD">
        <w:rPr>
          <w:rFonts w:ascii="Courier New" w:hAnsi="Courier New" w:cs="Courier New"/>
          <w:sz w:val="22"/>
          <w:szCs w:val="22"/>
          <w:lang w:val="es-CO"/>
        </w:rPr>
        <w:t>n</w:t>
      </w:r>
      <w:r w:rsidR="00603AB8">
        <w:rPr>
          <w:rFonts w:ascii="Courier New" w:hAnsi="Courier New" w:cs="Courier New"/>
          <w:sz w:val="22"/>
          <w:szCs w:val="22"/>
          <w:lang w:val="es-CO"/>
        </w:rPr>
        <w:t>cia el día 19 de Enero de 2026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, con lo cual el Despacho dispone lo siguiente </w:t>
      </w:r>
      <w:r w:rsidRPr="00266EF9">
        <w:rPr>
          <w:rFonts w:ascii="Courier New" w:hAnsi="Courier New" w:cs="Courier New"/>
          <w:b/>
          <w:bCs/>
          <w:sz w:val="22"/>
          <w:szCs w:val="22"/>
          <w:lang w:val="es-CO"/>
        </w:rPr>
        <w:t>PRIMERO: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  <w:r>
        <w:rPr>
          <w:rFonts w:ascii="Courier New" w:hAnsi="Courier New" w:cs="Courier New"/>
          <w:sz w:val="22"/>
          <w:szCs w:val="22"/>
          <w:lang w:val="es-CO"/>
        </w:rPr>
        <w:t>Obedézcase</w:t>
      </w:r>
      <w:r w:rsidR="00430BD2">
        <w:rPr>
          <w:rFonts w:ascii="Courier New" w:hAnsi="Courier New" w:cs="Courier New"/>
          <w:sz w:val="22"/>
          <w:szCs w:val="22"/>
          <w:lang w:val="es-CO"/>
        </w:rPr>
        <w:t xml:space="preserve"> y cúmplase</w:t>
      </w:r>
      <w:r>
        <w:rPr>
          <w:rFonts w:ascii="Courier New" w:hAnsi="Courier New" w:cs="Courier New"/>
          <w:sz w:val="22"/>
          <w:szCs w:val="22"/>
          <w:lang w:val="es-CO"/>
        </w:rPr>
        <w:t xml:space="preserve"> el resuelve </w:t>
      </w:r>
      <w:r w:rsidR="00603AB8">
        <w:rPr>
          <w:rFonts w:ascii="Courier New" w:hAnsi="Courier New" w:cs="Courier New"/>
          <w:sz w:val="22"/>
          <w:szCs w:val="22"/>
          <w:lang w:val="es-CO"/>
        </w:rPr>
        <w:t>de 11 de Marzo</w:t>
      </w:r>
      <w:r w:rsidR="00A43EBD">
        <w:rPr>
          <w:rFonts w:ascii="Courier New" w:hAnsi="Courier New" w:cs="Courier New"/>
          <w:sz w:val="22"/>
          <w:szCs w:val="22"/>
          <w:lang w:val="es-CO"/>
        </w:rPr>
        <w:t xml:space="preserve"> de 2026</w:t>
      </w:r>
      <w:r w:rsidR="0065633F">
        <w:rPr>
          <w:rFonts w:ascii="Courier New" w:hAnsi="Courier New" w:cs="Courier New"/>
          <w:sz w:val="22"/>
          <w:szCs w:val="22"/>
          <w:lang w:val="es-CO"/>
        </w:rPr>
        <w:t>, proferido</w:t>
      </w:r>
      <w:r w:rsidR="00D0501D">
        <w:rPr>
          <w:rFonts w:ascii="Courier New" w:hAnsi="Courier New" w:cs="Courier New"/>
          <w:sz w:val="22"/>
          <w:szCs w:val="22"/>
          <w:lang w:val="es-CO"/>
        </w:rPr>
        <w:t xml:space="preserve"> por la Dirección para la Gestión Administrativa Especial de Policía</w:t>
      </w:r>
      <w:r w:rsidR="00A43EBD">
        <w:rPr>
          <w:rFonts w:ascii="Courier New" w:hAnsi="Courier New" w:cs="Courier New"/>
          <w:sz w:val="22"/>
          <w:szCs w:val="22"/>
          <w:lang w:val="es-CO"/>
        </w:rPr>
        <w:t xml:space="preserve"> que resolvió recurso de apelación.</w:t>
      </w:r>
      <w:r w:rsidR="00D0501D">
        <w:rPr>
          <w:rFonts w:ascii="Courier New" w:hAnsi="Courier New" w:cs="Courier New"/>
          <w:sz w:val="22"/>
          <w:szCs w:val="22"/>
          <w:lang w:val="es-CO"/>
        </w:rPr>
        <w:t xml:space="preserve"> </w:t>
      </w:r>
      <w:r w:rsidRPr="00866FE3">
        <w:rPr>
          <w:rFonts w:ascii="Courier New" w:hAnsi="Courier New" w:cs="Courier New"/>
          <w:b/>
          <w:sz w:val="22"/>
          <w:szCs w:val="22"/>
          <w:lang w:val="es-CO"/>
        </w:rPr>
        <w:t>SEGUNDO</w:t>
      </w:r>
      <w:r w:rsidRPr="00B415C5">
        <w:rPr>
          <w:rFonts w:ascii="Courier New" w:hAnsi="Courier New" w:cs="Courier New"/>
          <w:b/>
          <w:sz w:val="22"/>
          <w:szCs w:val="22"/>
          <w:lang w:val="es-CO"/>
        </w:rPr>
        <w:t>:</w:t>
      </w:r>
      <w:r>
        <w:rPr>
          <w:rFonts w:ascii="Courier New" w:hAnsi="Courier New" w:cs="Courier New"/>
          <w:sz w:val="22"/>
          <w:szCs w:val="22"/>
          <w:lang w:val="es-CO"/>
        </w:rPr>
        <w:t xml:space="preserve"> </w:t>
      </w:r>
      <w:r w:rsidR="004D4281">
        <w:rPr>
          <w:rFonts w:ascii="Courier New" w:hAnsi="Courier New" w:cs="Courier New"/>
          <w:sz w:val="22"/>
          <w:szCs w:val="22"/>
          <w:lang w:val="es-CO"/>
        </w:rPr>
        <w:t>Por Secretaría realizar el archivo del</w:t>
      </w:r>
      <w:r w:rsidR="00603AB8">
        <w:rPr>
          <w:rFonts w:ascii="Courier New" w:hAnsi="Courier New" w:cs="Courier New"/>
          <w:sz w:val="22"/>
          <w:szCs w:val="22"/>
          <w:lang w:val="es-CO"/>
        </w:rPr>
        <w:t xml:space="preserve"> expediente 2022513490101033</w:t>
      </w:r>
      <w:r w:rsidR="00A43EBD">
        <w:rPr>
          <w:rFonts w:ascii="Courier New" w:hAnsi="Courier New" w:cs="Courier New"/>
          <w:sz w:val="22"/>
          <w:szCs w:val="22"/>
          <w:lang w:val="es-CO"/>
        </w:rPr>
        <w:t>E</w:t>
      </w:r>
      <w:r w:rsidR="0065633F">
        <w:rPr>
          <w:rFonts w:ascii="Courier New" w:hAnsi="Courier New" w:cs="Courier New"/>
          <w:sz w:val="22"/>
          <w:szCs w:val="22"/>
          <w:lang w:val="es-CO"/>
        </w:rPr>
        <w:t xml:space="preserve"> y realizar la co</w:t>
      </w:r>
      <w:r w:rsidR="004D4281">
        <w:rPr>
          <w:rFonts w:ascii="Courier New" w:hAnsi="Courier New" w:cs="Courier New"/>
          <w:sz w:val="22"/>
          <w:szCs w:val="22"/>
          <w:lang w:val="es-CO"/>
        </w:rPr>
        <w:t>rrespondiente anotación en el aplicativo institucional</w:t>
      </w:r>
      <w:r w:rsidR="005B3FD9">
        <w:rPr>
          <w:rFonts w:ascii="Courier New" w:hAnsi="Courier New" w:cs="Courier New"/>
          <w:sz w:val="22"/>
          <w:szCs w:val="22"/>
          <w:lang w:val="es-CO"/>
        </w:rPr>
        <w:t xml:space="preserve"> </w:t>
      </w:r>
      <w:r w:rsidR="0065633F">
        <w:rPr>
          <w:rFonts w:ascii="Courier New" w:hAnsi="Courier New" w:cs="Courier New"/>
          <w:b/>
          <w:bCs/>
          <w:sz w:val="22"/>
          <w:szCs w:val="22"/>
          <w:lang w:val="es-CO"/>
        </w:rPr>
        <w:t>TERCERO</w:t>
      </w:r>
      <w:r w:rsidR="005B3FD9" w:rsidRPr="005B3FD9">
        <w:rPr>
          <w:rFonts w:ascii="Courier New" w:hAnsi="Courier New" w:cs="Courier New"/>
          <w:b/>
          <w:bCs/>
          <w:sz w:val="22"/>
          <w:szCs w:val="22"/>
          <w:lang w:val="es-CO"/>
        </w:rPr>
        <w:t>:</w:t>
      </w:r>
      <w:r w:rsidR="005B3FD9">
        <w:rPr>
          <w:rFonts w:ascii="Courier New" w:hAnsi="Courier New" w:cs="Courier New"/>
          <w:sz w:val="22"/>
          <w:szCs w:val="22"/>
          <w:lang w:val="es-CO"/>
        </w:rPr>
        <w:t xml:space="preserve"> </w:t>
      </w:r>
      <w:r>
        <w:rPr>
          <w:rFonts w:ascii="Courier New" w:hAnsi="Courier New" w:cs="Courier New"/>
          <w:sz w:val="22"/>
          <w:szCs w:val="22"/>
          <w:lang w:val="es-CO"/>
        </w:rPr>
        <w:t>Contra la presente decisión no proceden recursos de conformidad con el artículo 223 de la ley 1801 de 2016.</w:t>
      </w:r>
    </w:p>
    <w:p w14:paraId="69D12288" w14:textId="77777777" w:rsidR="00B360D7" w:rsidRPr="00266EF9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</w:p>
    <w:p w14:paraId="1726A8E1" w14:textId="77777777" w:rsidR="00B360D7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12981AD" w14:textId="77777777" w:rsidR="00B360D7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0609DB1" w14:textId="77777777" w:rsidR="00B360D7" w:rsidRPr="00F664D6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lang w:val="es-CO"/>
        </w:rPr>
        <w:t xml:space="preserve">NOTIFIQUESE Y CUMPLASE 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>
        <w:rPr>
          <w:rFonts w:ascii="Courier New" w:hAnsi="Courier New" w:cs="Courier New"/>
          <w:b/>
          <w:sz w:val="22"/>
          <w:szCs w:val="22"/>
          <w:lang w:val="es-CO"/>
        </w:rPr>
        <w:tab/>
      </w:r>
    </w:p>
    <w:p w14:paraId="458E72F5" w14:textId="77777777" w:rsidR="00B360D7" w:rsidRDefault="00B360D7" w:rsidP="00B360D7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04DCEAF6" w14:textId="77777777" w:rsidR="00B360D7" w:rsidRDefault="00B360D7" w:rsidP="00B360D7">
      <w:pPr>
        <w:pStyle w:val="Standard"/>
        <w:tabs>
          <w:tab w:val="left" w:pos="1267"/>
        </w:tabs>
        <w:rPr>
          <w:rFonts w:ascii="Courier New" w:hAnsi="Courier New" w:cs="Courier New"/>
          <w:b/>
          <w:sz w:val="22"/>
          <w:szCs w:val="22"/>
          <w:lang w:val="es-CO"/>
        </w:rPr>
      </w:pPr>
    </w:p>
    <w:p w14:paraId="2A2E9D8F" w14:textId="6D12CEFB" w:rsidR="00B360D7" w:rsidRPr="008533C8" w:rsidRDefault="00260773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  <w:r>
        <w:rPr>
          <w:rFonts w:ascii="Courier New" w:hAnsi="Courier New" w:cs="Courier New"/>
          <w:b/>
          <w:sz w:val="22"/>
          <w:szCs w:val="22"/>
          <w:lang w:val="es-CO"/>
        </w:rPr>
        <w:t>JUAN CARLOS GUARIN FERRER</w:t>
      </w:r>
      <w:r w:rsidR="00B360D7"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="00B360D7"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="00B360D7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="00B360D7">
        <w:rPr>
          <w:rFonts w:ascii="Courier New" w:hAnsi="Courier New" w:cs="Courier New"/>
          <w:b/>
          <w:sz w:val="22"/>
          <w:szCs w:val="22"/>
          <w:lang w:val="es-CO"/>
        </w:rPr>
        <w:tab/>
      </w:r>
    </w:p>
    <w:p w14:paraId="595F47A5" w14:textId="03BB39DF" w:rsidR="00B360D7" w:rsidRPr="008533C8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Inspector </w:t>
      </w:r>
      <w:r w:rsidR="005B3FD9">
        <w:rPr>
          <w:rFonts w:ascii="Courier New" w:hAnsi="Courier New" w:cs="Courier New"/>
          <w:bCs/>
          <w:sz w:val="22"/>
          <w:szCs w:val="22"/>
          <w:lang w:val="es-CO"/>
        </w:rPr>
        <w:t>1 A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. 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Local </w:t>
      </w:r>
      <w:r w:rsidR="00A43EBD">
        <w:rPr>
          <w:rFonts w:ascii="Courier New" w:hAnsi="Courier New" w:cs="Courier New"/>
          <w:bCs/>
          <w:sz w:val="22"/>
          <w:szCs w:val="22"/>
          <w:lang w:val="es-CO"/>
        </w:rPr>
        <w:t>de Convivencia y Paz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ab/>
      </w:r>
      <w:r>
        <w:rPr>
          <w:rFonts w:ascii="Courier New" w:hAnsi="Courier New" w:cs="Courier New"/>
          <w:bCs/>
          <w:sz w:val="22"/>
          <w:szCs w:val="22"/>
          <w:lang w:val="es-CO"/>
        </w:rPr>
        <w:tab/>
      </w:r>
    </w:p>
    <w:p w14:paraId="374C76D5" w14:textId="77777777" w:rsidR="00B360D7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0B77A6D1" w14:textId="77777777" w:rsidR="00B360D7" w:rsidRPr="008533C8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084766D0" w14:textId="77777777" w:rsidR="00B360D7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14"/>
          <w:szCs w:val="14"/>
          <w:lang w:val="es-CO"/>
        </w:rPr>
      </w:pPr>
      <w:r>
        <w:rPr>
          <w:rFonts w:ascii="Courier New" w:hAnsi="Courier New" w:cs="Courier New"/>
          <w:bCs/>
          <w:sz w:val="14"/>
          <w:szCs w:val="14"/>
          <w:lang w:val="es-CO"/>
        </w:rPr>
        <w:t>Proyectó: TULIO ALFONSO BEJARANO FLORIAN</w:t>
      </w:r>
    </w:p>
    <w:p w14:paraId="363FE698" w14:textId="073751E4" w:rsidR="00B360D7" w:rsidRPr="00596BE2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14"/>
          <w:szCs w:val="14"/>
          <w:lang w:val="es-CO"/>
        </w:rPr>
      </w:pPr>
      <w:r>
        <w:rPr>
          <w:rFonts w:ascii="Courier New" w:hAnsi="Courier New" w:cs="Courier New"/>
          <w:bCs/>
          <w:sz w:val="14"/>
          <w:szCs w:val="14"/>
          <w:lang w:val="es-CO"/>
        </w:rPr>
        <w:t xml:space="preserve">Abogado de apoyo inspección </w:t>
      </w:r>
      <w:r w:rsidR="005B3FD9">
        <w:rPr>
          <w:rFonts w:ascii="Courier New" w:hAnsi="Courier New" w:cs="Courier New"/>
          <w:bCs/>
          <w:sz w:val="14"/>
          <w:szCs w:val="14"/>
          <w:lang w:val="es-CO"/>
        </w:rPr>
        <w:t>1A</w:t>
      </w:r>
    </w:p>
    <w:p w14:paraId="4C7E356D" w14:textId="77777777" w:rsidR="00B360D7" w:rsidRDefault="00B360D7" w:rsidP="00B360D7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20D47921" w14:textId="77777777" w:rsidR="00B360D7" w:rsidRDefault="00B360D7" w:rsidP="00B360D7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1237BB5C" w14:textId="77777777" w:rsidR="00B360D7" w:rsidRDefault="00B360D7" w:rsidP="00B360D7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F1B8020" w14:textId="0AA16C66" w:rsidR="00B360D7" w:rsidRPr="008533C8" w:rsidRDefault="00B360D7" w:rsidP="00B360D7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Cs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lang w:val="es-CO"/>
        </w:rPr>
        <w:t xml:space="preserve">INSPECCION </w:t>
      </w:r>
      <w:r w:rsidR="005B3FD9">
        <w:rPr>
          <w:rFonts w:ascii="Courier New" w:hAnsi="Courier New" w:cs="Courier New"/>
          <w:b/>
          <w:sz w:val="22"/>
          <w:szCs w:val="22"/>
          <w:lang w:val="es-CO"/>
        </w:rPr>
        <w:t>PRIMERA A</w:t>
      </w:r>
      <w:r w:rsidR="00A43EBD">
        <w:rPr>
          <w:rFonts w:ascii="Courier New" w:hAnsi="Courier New" w:cs="Courier New"/>
          <w:b/>
          <w:sz w:val="22"/>
          <w:szCs w:val="22"/>
          <w:lang w:val="es-CO"/>
        </w:rPr>
        <w:t>, LOCAL DE CONVIVENCIA Y PAZ</w:t>
      </w:r>
    </w:p>
    <w:p w14:paraId="7F02850B" w14:textId="77777777" w:rsidR="00777ED3" w:rsidRPr="00B360D7" w:rsidRDefault="00777ED3" w:rsidP="00B360D7"/>
    <w:sectPr w:rsidR="00777ED3" w:rsidRPr="00B360D7" w:rsidSect="0050391C">
      <w:headerReference w:type="default" r:id="rId11"/>
      <w:footerReference w:type="default" r:id="rId12"/>
      <w:pgSz w:w="12242" w:h="18722" w:code="121"/>
      <w:pgMar w:top="2268" w:right="1134" w:bottom="1701" w:left="1701" w:header="709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FC9462" w14:textId="77777777" w:rsidR="00482CC4" w:rsidRDefault="00482CC4" w:rsidP="00777ED3">
      <w:r>
        <w:separator/>
      </w:r>
    </w:p>
  </w:endnote>
  <w:endnote w:type="continuationSeparator" w:id="0">
    <w:p w14:paraId="51F7D185" w14:textId="77777777" w:rsidR="00482CC4" w:rsidRDefault="00482CC4" w:rsidP="00777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Droid Sans"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BB0991" w14:textId="77777777" w:rsidR="00777ED3" w:rsidRDefault="00004ABE">
    <w:pPr>
      <w:pStyle w:val="Piedepgina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465433D1" wp14:editId="2754A175">
          <wp:simplePos x="0" y="0"/>
          <wp:positionH relativeFrom="margin">
            <wp:align>right</wp:align>
          </wp:positionH>
          <wp:positionV relativeFrom="paragraph">
            <wp:posOffset>-369570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A3942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D9A1AD" wp14:editId="771C51EC">
              <wp:simplePos x="0" y="0"/>
              <wp:positionH relativeFrom="column">
                <wp:posOffset>2213610</wp:posOffset>
              </wp:positionH>
              <wp:positionV relativeFrom="paragraph">
                <wp:posOffset>-460375</wp:posOffset>
              </wp:positionV>
              <wp:extent cx="1524000" cy="695325"/>
              <wp:effectExtent l="3810" t="0" r="0" b="3175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649E5B" w14:textId="77777777" w:rsidR="006F3BF7" w:rsidRDefault="006F3BF7" w:rsidP="006F3BF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91BFEEC" w14:textId="77777777" w:rsidR="006F3BF7" w:rsidRDefault="006F3BF7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F03</w:t>
                          </w:r>
                          <w:r w:rsidR="004D40F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</w:t>
                          </w:r>
                        </w:p>
                        <w:p w14:paraId="620F72EF" w14:textId="77777777" w:rsidR="006F3BF7" w:rsidRDefault="003B0E02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4D40F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</w:p>
                        <w:p w14:paraId="05B91471" w14:textId="77777777" w:rsidR="006F3BF7" w:rsidRDefault="006F3BF7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2851EFD2" w14:textId="69A3D782" w:rsidR="006F3BF7" w:rsidRDefault="00AA3942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  <w:r w:rsidR="00B8550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enero de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4BD9A1AD" id="Rectangle 1" o:spid="_x0000_s1026" style="position:absolute;margin-left:174.3pt;margin-top:-36.25pt;width:120pt;height:5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" stroked="f">
              <v:textbox inset="2.5575mm,1.2875mm,2.5575mm,1.2875mm">
                <w:txbxContent>
                  <w:p w14:paraId="72649E5B" w14:textId="77777777" w:rsidR="006F3BF7" w:rsidRDefault="006F3BF7" w:rsidP="006F3BF7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91BFEEC" w14:textId="77777777" w:rsidR="006F3BF7" w:rsidRDefault="006F3BF7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F03</w:t>
                    </w:r>
                    <w:r w:rsidR="004D40F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</w:t>
                    </w:r>
                  </w:p>
                  <w:p w14:paraId="620F72EF" w14:textId="77777777" w:rsidR="006F3BF7" w:rsidRDefault="003B0E02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4D40F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</w:p>
                  <w:p w14:paraId="05B91471" w14:textId="77777777" w:rsidR="006F3BF7" w:rsidRDefault="006F3BF7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2851EFD2" w14:textId="69A3D782" w:rsidR="006F3BF7" w:rsidRDefault="00AA3942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  <w:r w:rsidR="00B8550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enero de 2020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="00AA394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47FB00A" wp14:editId="0191394B">
              <wp:simplePos x="0" y="0"/>
              <wp:positionH relativeFrom="column">
                <wp:posOffset>1520190</wp:posOffset>
              </wp:positionH>
              <wp:positionV relativeFrom="paragraph">
                <wp:posOffset>-365760</wp:posOffset>
              </wp:positionV>
              <wp:extent cx="0" cy="628650"/>
              <wp:effectExtent l="5715" t="5715" r="13335" b="13335"/>
              <wp:wrapNone/>
              <wp:docPr id="4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86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76E6E5A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119.7pt;margin-top:-28.8pt;width:0;height:4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01HHQ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"/>
          </w:pict>
        </mc:Fallback>
      </mc:AlternateContent>
    </w:r>
    <w:r w:rsidR="00AA394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4F9490" wp14:editId="7703397E">
              <wp:simplePos x="0" y="0"/>
              <wp:positionH relativeFrom="column">
                <wp:posOffset>-152400</wp:posOffset>
              </wp:positionH>
              <wp:positionV relativeFrom="paragraph">
                <wp:posOffset>-460375</wp:posOffset>
              </wp:positionV>
              <wp:extent cx="1828800" cy="800100"/>
              <wp:effectExtent l="0" t="0" r="0" b="317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1C0D62" w14:textId="77777777" w:rsidR="004D40FF" w:rsidRPr="004D40FF" w:rsidRDefault="004D40FF" w:rsidP="004D40FF">
                          <w:pP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Usaquén</w:t>
                          </w:r>
                        </w:p>
                        <w:p w14:paraId="713A25AB" w14:textId="77777777" w:rsidR="004D40FF" w:rsidRDefault="004D40FF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r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er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 </w:t>
                          </w:r>
                          <w:smartTag w:uri="urn:schemas-microsoft-com:office:smarttags" w:element="metricconverter">
                            <w:smartTagPr>
                              <w:attr w:name="ProductID" w:val="6 A"/>
                            </w:smartTagP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6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A</w:t>
                            </w:r>
                          </w:smartTag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 118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03</w:t>
                          </w:r>
                        </w:p>
                        <w:p w14:paraId="5EC3F7E2" w14:textId="77777777" w:rsidR="004D40FF" w:rsidRPr="00C25786" w:rsidRDefault="004D40FF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C2578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110111</w:t>
                          </w:r>
                        </w:p>
                        <w:p w14:paraId="1F098AC5" w14:textId="77777777" w:rsidR="004D40FF" w:rsidRPr="00220545" w:rsidRDefault="004D40FF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6299567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-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2147507</w:t>
                          </w:r>
                        </w:p>
                        <w:p w14:paraId="4C1D7019" w14:textId="77777777" w:rsidR="004D40FF" w:rsidRPr="003A7387" w:rsidRDefault="004D40FF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20624254" w14:textId="77777777" w:rsidR="004D40FF" w:rsidRPr="003A7387" w:rsidRDefault="004D40FF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usaquen</w:t>
                          </w: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.gov.co</w:t>
                          </w:r>
                        </w:p>
                        <w:p w14:paraId="749762C9" w14:textId="77777777" w:rsidR="00777ED3" w:rsidRDefault="00777ED3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3B4F9490" id="_x0000_s1027" style="position:absolute;margin-left:-12pt;margin-top:-36.25pt;width:2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" stroked="f" strokeweight="0">
              <v:textbox inset="7.25pt,3.65pt,7.25pt,3.65pt">
                <w:txbxContent>
                  <w:p w14:paraId="0A1C0D62" w14:textId="77777777" w:rsidR="004D40FF" w:rsidRPr="004D40FF" w:rsidRDefault="004D40FF" w:rsidP="004D40FF">
                    <w:pP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Alcaldía Local de Usaquén</w:t>
                    </w:r>
                  </w:p>
                  <w:p w14:paraId="713A25AB" w14:textId="77777777" w:rsidR="004D40FF" w:rsidRDefault="004D40FF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r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er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 </w:t>
                    </w:r>
                    <w:smartTag w:uri="urn:schemas-microsoft-com:office:smarttags" w:element="metricconverter">
                      <w:smartTagPr>
                        <w:attr w:name="ProductID" w:val="6 A"/>
                      </w:smartTagP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6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 xml:space="preserve"> </w:t>
                      </w: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A</w:t>
                      </w:r>
                    </w:smartTag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 118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03</w:t>
                    </w:r>
                  </w:p>
                  <w:p w14:paraId="5EC3F7E2" w14:textId="77777777" w:rsidR="004D40FF" w:rsidRPr="00C25786" w:rsidRDefault="004D40FF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C2578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110111</w:t>
                    </w:r>
                  </w:p>
                  <w:p w14:paraId="1F098AC5" w14:textId="77777777" w:rsidR="004D40FF" w:rsidRPr="00220545" w:rsidRDefault="004D40FF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6299567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-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2147507</w:t>
                    </w:r>
                  </w:p>
                  <w:p w14:paraId="4C1D7019" w14:textId="77777777" w:rsidR="004D40FF" w:rsidRPr="003A7387" w:rsidRDefault="004D40FF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20624254" w14:textId="77777777" w:rsidR="004D40FF" w:rsidRPr="003A7387" w:rsidRDefault="004D40FF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usaquen</w:t>
                    </w: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.gov.co</w:t>
                    </w:r>
                  </w:p>
                  <w:p w14:paraId="749762C9" w14:textId="77777777" w:rsidR="00777ED3" w:rsidRDefault="00777ED3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CE33D7" w14:textId="77777777" w:rsidR="00482CC4" w:rsidRDefault="00482CC4" w:rsidP="00777ED3">
      <w:r>
        <w:separator/>
      </w:r>
    </w:p>
  </w:footnote>
  <w:footnote w:type="continuationSeparator" w:id="0">
    <w:p w14:paraId="67FD4320" w14:textId="77777777" w:rsidR="00482CC4" w:rsidRDefault="00482CC4" w:rsidP="00777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3B8E6" w14:textId="01059927" w:rsidR="00777ED3" w:rsidRDefault="00004ABE">
    <w:pPr>
      <w:pStyle w:val="Encabezamien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6F9F41B6" wp14:editId="4BA8D263">
          <wp:simplePos x="0" y="0"/>
          <wp:positionH relativeFrom="margin">
            <wp:posOffset>-136525</wp:posOffset>
          </wp:positionH>
          <wp:positionV relativeFrom="paragraph">
            <wp:posOffset>-108111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30161AA1" w14:textId="77777777" w:rsidR="00EB6AA9" w:rsidRDefault="00EB6AA9">
    <w:pPr>
      <w:pStyle w:val="Encabezamiento"/>
      <w:rPr>
        <w:lang w:eastAsia="es-CO"/>
      </w:rPr>
    </w:pPr>
  </w:p>
  <w:p w14:paraId="5B085ADE" w14:textId="77777777" w:rsidR="00EB6AA9" w:rsidRDefault="00EB6AA9">
    <w:pPr>
      <w:pStyle w:val="Encabezamiento"/>
      <w:rPr>
        <w:lang w:eastAsia="es-CO"/>
      </w:rPr>
    </w:pPr>
  </w:p>
  <w:p w14:paraId="6A92E251" w14:textId="77777777" w:rsidR="00EB6AA9" w:rsidRDefault="00EB6AA9">
    <w:pPr>
      <w:pStyle w:val="Encabezamiento"/>
      <w:rPr>
        <w:lang w:eastAsia="es-CO"/>
      </w:rPr>
    </w:pPr>
  </w:p>
  <w:p w14:paraId="20013E4E" w14:textId="77777777" w:rsidR="00EB6AA9" w:rsidRDefault="00EB6AA9">
    <w:pPr>
      <w:pStyle w:val="Encabezamiento"/>
      <w:rPr>
        <w:lang w:eastAsia="es-CO"/>
      </w:rPr>
    </w:pPr>
  </w:p>
  <w:p w14:paraId="6ABFF9FE" w14:textId="6713617F" w:rsidR="00EB6AA9" w:rsidRPr="00EB6AA9" w:rsidRDefault="00EB6AA9" w:rsidP="00EB6AA9">
    <w:pPr>
      <w:pStyle w:val="Encabezamiento"/>
      <w:jc w:val="right"/>
      <w:rPr>
        <w:rFonts w:ascii="Arial" w:hAnsi="Arial" w:cs="Arial"/>
        <w:sz w:val="16"/>
        <w:szCs w:val="16"/>
        <w:lang w:eastAsia="es-CO"/>
      </w:rPr>
    </w:pPr>
    <w:r w:rsidRPr="00EB6AA9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PAGE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603AB8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  <w:r w:rsidRPr="00EB6AA9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603AB8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43A0C"/>
    <w:multiLevelType w:val="hybridMultilevel"/>
    <w:tmpl w:val="4AF4DEA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214EA4"/>
    <w:multiLevelType w:val="hybridMultilevel"/>
    <w:tmpl w:val="92427BC4"/>
    <w:lvl w:ilvl="0" w:tplc="7FCAC9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9E5375"/>
    <w:multiLevelType w:val="hybridMultilevel"/>
    <w:tmpl w:val="92427BC4"/>
    <w:lvl w:ilvl="0" w:tplc="7FCAC9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50F3F"/>
    <w:multiLevelType w:val="hybridMultilevel"/>
    <w:tmpl w:val="5D68B590"/>
    <w:lvl w:ilvl="0" w:tplc="5B789772">
      <w:start w:val="135"/>
      <w:numFmt w:val="bullet"/>
      <w:lvlText w:val="-"/>
      <w:lvlJc w:val="left"/>
      <w:pPr>
        <w:ind w:left="1080" w:hanging="360"/>
      </w:pPr>
      <w:rPr>
        <w:rFonts w:ascii="Courier New" w:eastAsia="Times New Roman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EC36C58"/>
    <w:multiLevelType w:val="hybridMultilevel"/>
    <w:tmpl w:val="3DEAC4E8"/>
    <w:lvl w:ilvl="0" w:tplc="159C650E">
      <w:start w:val="135"/>
      <w:numFmt w:val="bullet"/>
      <w:lvlText w:val="-"/>
      <w:lvlJc w:val="left"/>
      <w:pPr>
        <w:ind w:left="1080" w:hanging="360"/>
      </w:pPr>
      <w:rPr>
        <w:rFonts w:ascii="Courier New" w:eastAsia="Times New Roman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A1B3F37"/>
    <w:multiLevelType w:val="hybridMultilevel"/>
    <w:tmpl w:val="A89289C2"/>
    <w:lvl w:ilvl="0" w:tplc="B956A0C8">
      <w:start w:val="1"/>
      <w:numFmt w:val="upperLetter"/>
      <w:lvlText w:val="%1)"/>
      <w:lvlJc w:val="left"/>
      <w:pPr>
        <w:ind w:left="1080" w:hanging="360"/>
      </w:p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>
      <w:start w:val="1"/>
      <w:numFmt w:val="lowerRoman"/>
      <w:lvlText w:val="%3."/>
      <w:lvlJc w:val="right"/>
      <w:pPr>
        <w:ind w:left="2520" w:hanging="180"/>
      </w:pPr>
    </w:lvl>
    <w:lvl w:ilvl="3" w:tplc="240A000F">
      <w:start w:val="1"/>
      <w:numFmt w:val="decimal"/>
      <w:lvlText w:val="%4."/>
      <w:lvlJc w:val="left"/>
      <w:pPr>
        <w:ind w:left="3240" w:hanging="360"/>
      </w:pPr>
    </w:lvl>
    <w:lvl w:ilvl="4" w:tplc="240A0019">
      <w:start w:val="1"/>
      <w:numFmt w:val="lowerLetter"/>
      <w:lvlText w:val="%5."/>
      <w:lvlJc w:val="left"/>
      <w:pPr>
        <w:ind w:left="3960" w:hanging="360"/>
      </w:pPr>
    </w:lvl>
    <w:lvl w:ilvl="5" w:tplc="240A001B">
      <w:start w:val="1"/>
      <w:numFmt w:val="lowerRoman"/>
      <w:lvlText w:val="%6."/>
      <w:lvlJc w:val="right"/>
      <w:pPr>
        <w:ind w:left="4680" w:hanging="180"/>
      </w:pPr>
    </w:lvl>
    <w:lvl w:ilvl="6" w:tplc="240A000F">
      <w:start w:val="1"/>
      <w:numFmt w:val="decimal"/>
      <w:lvlText w:val="%7."/>
      <w:lvlJc w:val="left"/>
      <w:pPr>
        <w:ind w:left="5400" w:hanging="360"/>
      </w:pPr>
    </w:lvl>
    <w:lvl w:ilvl="7" w:tplc="240A0019">
      <w:start w:val="1"/>
      <w:numFmt w:val="lowerLetter"/>
      <w:lvlText w:val="%8."/>
      <w:lvlJc w:val="left"/>
      <w:pPr>
        <w:ind w:left="6120" w:hanging="360"/>
      </w:pPr>
    </w:lvl>
    <w:lvl w:ilvl="8" w:tplc="240A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ED3"/>
    <w:rsid w:val="00004ABE"/>
    <w:rsid w:val="00066186"/>
    <w:rsid w:val="00097CAF"/>
    <w:rsid w:val="000B3096"/>
    <w:rsid w:val="00112683"/>
    <w:rsid w:val="00124D40"/>
    <w:rsid w:val="00130A43"/>
    <w:rsid w:val="00131990"/>
    <w:rsid w:val="00133230"/>
    <w:rsid w:val="00157716"/>
    <w:rsid w:val="0018097E"/>
    <w:rsid w:val="00185E48"/>
    <w:rsid w:val="001A3C6E"/>
    <w:rsid w:val="001D7507"/>
    <w:rsid w:val="00201E56"/>
    <w:rsid w:val="002158E2"/>
    <w:rsid w:val="00260773"/>
    <w:rsid w:val="002F4050"/>
    <w:rsid w:val="003B0E02"/>
    <w:rsid w:val="003C2391"/>
    <w:rsid w:val="00413313"/>
    <w:rsid w:val="00430BD2"/>
    <w:rsid w:val="004413FF"/>
    <w:rsid w:val="00446789"/>
    <w:rsid w:val="00482CC4"/>
    <w:rsid w:val="004968F3"/>
    <w:rsid w:val="004D40FF"/>
    <w:rsid w:val="004D4281"/>
    <w:rsid w:val="004E0C64"/>
    <w:rsid w:val="0050391C"/>
    <w:rsid w:val="005555C4"/>
    <w:rsid w:val="005B3FD9"/>
    <w:rsid w:val="0060329A"/>
    <w:rsid w:val="00603AB8"/>
    <w:rsid w:val="00623878"/>
    <w:rsid w:val="0064007E"/>
    <w:rsid w:val="0065633F"/>
    <w:rsid w:val="00663067"/>
    <w:rsid w:val="006F3BF7"/>
    <w:rsid w:val="00746F9E"/>
    <w:rsid w:val="00777ED3"/>
    <w:rsid w:val="007C6BD6"/>
    <w:rsid w:val="008105B7"/>
    <w:rsid w:val="0086170A"/>
    <w:rsid w:val="008C2ACF"/>
    <w:rsid w:val="009043BB"/>
    <w:rsid w:val="00905060"/>
    <w:rsid w:val="009212D0"/>
    <w:rsid w:val="00962DE0"/>
    <w:rsid w:val="0098504E"/>
    <w:rsid w:val="0098603E"/>
    <w:rsid w:val="00A43EBD"/>
    <w:rsid w:val="00A71D2E"/>
    <w:rsid w:val="00A771C9"/>
    <w:rsid w:val="00A77D20"/>
    <w:rsid w:val="00AA3942"/>
    <w:rsid w:val="00AC7EEA"/>
    <w:rsid w:val="00AD422E"/>
    <w:rsid w:val="00AF2299"/>
    <w:rsid w:val="00B360D7"/>
    <w:rsid w:val="00B8550A"/>
    <w:rsid w:val="00BA61AC"/>
    <w:rsid w:val="00BB0DB8"/>
    <w:rsid w:val="00BB5B4F"/>
    <w:rsid w:val="00BD2B65"/>
    <w:rsid w:val="00C02431"/>
    <w:rsid w:val="00C73DF3"/>
    <w:rsid w:val="00C91C5D"/>
    <w:rsid w:val="00CB01AF"/>
    <w:rsid w:val="00CB4959"/>
    <w:rsid w:val="00D03DD8"/>
    <w:rsid w:val="00D0501D"/>
    <w:rsid w:val="00D61A9D"/>
    <w:rsid w:val="00DB35A1"/>
    <w:rsid w:val="00E14938"/>
    <w:rsid w:val="00E238D5"/>
    <w:rsid w:val="00E64A51"/>
    <w:rsid w:val="00EB6AA9"/>
    <w:rsid w:val="00EF349E"/>
    <w:rsid w:val="00EF7B28"/>
    <w:rsid w:val="00F47255"/>
    <w:rsid w:val="00F636C2"/>
    <w:rsid w:val="00FC305D"/>
    <w:rsid w:val="00FC5EC9"/>
    <w:rsid w:val="00FE2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562E0FD"/>
  <w15:docId w15:val="{87D738DE-576B-4AE0-868D-C06F6F588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Droid Sans" w:hAnsi="Liberation Serif" w:cs="Lohit Hindi"/>
        <w:sz w:val="24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77ED3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777ED3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777ED3"/>
    <w:pPr>
      <w:spacing w:after="120" w:line="288" w:lineRule="auto"/>
    </w:pPr>
  </w:style>
  <w:style w:type="paragraph" w:styleId="Lista">
    <w:name w:val="List"/>
    <w:basedOn w:val="Cuerpodetexto"/>
    <w:rsid w:val="00777ED3"/>
    <w:rPr>
      <w:rFonts w:cs="Lohit Hindi"/>
    </w:rPr>
  </w:style>
  <w:style w:type="paragraph" w:customStyle="1" w:styleId="Pie">
    <w:name w:val="Pie"/>
    <w:basedOn w:val="Normal"/>
    <w:rsid w:val="00777ED3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777ED3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777ED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77ED3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777ED3"/>
  </w:style>
  <w:style w:type="paragraph" w:styleId="Textodeglobo">
    <w:name w:val="Balloon Text"/>
    <w:basedOn w:val="Normal"/>
    <w:link w:val="TextodegloboCar"/>
    <w:uiPriority w:val="99"/>
    <w:semiHidden/>
    <w:unhideWhenUsed/>
    <w:rsid w:val="00AA394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3942"/>
    <w:rPr>
      <w:rFonts w:ascii="Segoe UI" w:eastAsia="Times New Roman" w:hAnsi="Segoe UI" w:cs="Segoe UI"/>
      <w:color w:val="00000A"/>
      <w:sz w:val="18"/>
      <w:szCs w:val="18"/>
      <w:lang w:val="es-ES" w:bidi="ar-SA"/>
    </w:rPr>
  </w:style>
  <w:style w:type="character" w:styleId="Hipervnculo">
    <w:name w:val="Hyperlink"/>
    <w:basedOn w:val="Fuentedeprrafopredeter"/>
    <w:uiPriority w:val="99"/>
    <w:unhideWhenUsed/>
    <w:rsid w:val="0050391C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50391C"/>
    <w:pPr>
      <w:spacing w:after="200" w:line="276" w:lineRule="auto"/>
      <w:ind w:left="720"/>
      <w:contextualSpacing/>
    </w:pPr>
    <w:rPr>
      <w:color w:val="auto"/>
    </w:rPr>
  </w:style>
  <w:style w:type="paragraph" w:customStyle="1" w:styleId="Standard">
    <w:name w:val="Standard"/>
    <w:rsid w:val="0050391C"/>
    <w:pPr>
      <w:suppressAutoHyphens/>
      <w:autoSpaceDN w:val="0"/>
    </w:pPr>
    <w:rPr>
      <w:rFonts w:ascii="Times New Roman" w:eastAsia="Times New Roman" w:hAnsi="Times New Roman" w:cs="Times New Roman"/>
      <w:sz w:val="20"/>
      <w:szCs w:val="20"/>
      <w:lang w:val="en-US" w:eastAsia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5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6F321-F199-4DFE-BD05-D37C5B4D401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8F05F4F1-B05F-4F73-96E5-EF97B5D3C7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85CB10-8E91-465F-BE02-903F8F3ED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6A4375-FCBC-4669-A9D3-FBFBF4489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Tulio Alfonso Bejarano Florian</cp:lastModifiedBy>
  <cp:revision>2</cp:revision>
  <cp:lastPrinted>2026-03-30T16:47:00Z</cp:lastPrinted>
  <dcterms:created xsi:type="dcterms:W3CDTF">2026-03-30T16:48:00Z</dcterms:created>
  <dcterms:modified xsi:type="dcterms:W3CDTF">2026-03-30T16:48:00Z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